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B7FB" w14:textId="77777777" w:rsidR="00BF5EE4" w:rsidRDefault="00BF5EE4" w:rsidP="003B07C1">
      <w:pPr>
        <w:jc w:val="center"/>
        <w:rPr>
          <w:rFonts w:ascii="Arial" w:hAnsi="Arial" w:cs="Arial"/>
        </w:rPr>
      </w:pPr>
      <w:bookmarkStart w:id="0" w:name="_Hlk90388993"/>
    </w:p>
    <w:p w14:paraId="66FD099F" w14:textId="77777777" w:rsidR="001824C4" w:rsidRDefault="001824C4" w:rsidP="003B07C1">
      <w:pPr>
        <w:jc w:val="center"/>
        <w:rPr>
          <w:rFonts w:ascii="Arial" w:hAnsi="Arial" w:cs="Arial"/>
        </w:rPr>
      </w:pPr>
    </w:p>
    <w:p w14:paraId="52410CE2" w14:textId="297BD05C" w:rsidR="003B07C1" w:rsidRDefault="003B07C1" w:rsidP="003B07C1">
      <w:pPr>
        <w:jc w:val="center"/>
        <w:rPr>
          <w:rFonts w:ascii="Arial" w:hAnsi="Arial" w:cs="Arial"/>
        </w:rPr>
      </w:pPr>
      <w:bookmarkStart w:id="1" w:name="_Hlk146183952"/>
      <w:r w:rsidRPr="003B07C1">
        <w:rPr>
          <w:rFonts w:ascii="Arial" w:hAnsi="Arial" w:cs="Arial"/>
        </w:rPr>
        <w:t>LEI</w:t>
      </w:r>
      <w:r w:rsidR="003C6949">
        <w:rPr>
          <w:rFonts w:ascii="Arial" w:hAnsi="Arial" w:cs="Arial"/>
        </w:rPr>
        <w:t xml:space="preserve"> MUNICIPAL </w:t>
      </w:r>
      <w:r w:rsidRPr="003B07C1">
        <w:rPr>
          <w:rFonts w:ascii="Arial" w:hAnsi="Arial" w:cs="Arial"/>
        </w:rPr>
        <w:t xml:space="preserve">Nº </w:t>
      </w:r>
      <w:r w:rsidR="003C6949">
        <w:rPr>
          <w:rFonts w:ascii="Arial" w:hAnsi="Arial" w:cs="Arial"/>
        </w:rPr>
        <w:t>1623</w:t>
      </w:r>
      <w:r w:rsidRPr="003B07C1">
        <w:rPr>
          <w:rFonts w:ascii="Arial" w:hAnsi="Arial" w:cs="Arial"/>
        </w:rPr>
        <w:t>/2</w:t>
      </w:r>
      <w:r w:rsidR="00165C45">
        <w:rPr>
          <w:rFonts w:ascii="Arial" w:hAnsi="Arial" w:cs="Arial"/>
        </w:rPr>
        <w:t>3</w:t>
      </w:r>
      <w:r w:rsidRPr="003B07C1">
        <w:rPr>
          <w:rFonts w:ascii="Arial" w:hAnsi="Arial" w:cs="Arial"/>
        </w:rPr>
        <w:t xml:space="preserve">, de </w:t>
      </w:r>
      <w:r w:rsidR="003C6949">
        <w:rPr>
          <w:rFonts w:ascii="Arial" w:hAnsi="Arial" w:cs="Arial"/>
        </w:rPr>
        <w:t>27</w:t>
      </w:r>
      <w:r w:rsidRPr="003B07C1">
        <w:rPr>
          <w:rFonts w:ascii="Arial" w:hAnsi="Arial" w:cs="Arial"/>
        </w:rPr>
        <w:t xml:space="preserve"> de </w:t>
      </w:r>
      <w:r w:rsidR="003C6949">
        <w:rPr>
          <w:rFonts w:ascii="Arial" w:hAnsi="Arial" w:cs="Arial"/>
        </w:rPr>
        <w:t>Setembro</w:t>
      </w:r>
      <w:r w:rsidRPr="003B07C1">
        <w:rPr>
          <w:rFonts w:ascii="Arial" w:hAnsi="Arial" w:cs="Arial"/>
        </w:rPr>
        <w:t xml:space="preserve"> de 202</w:t>
      </w:r>
      <w:r w:rsidR="00165C45">
        <w:rPr>
          <w:rFonts w:ascii="Arial" w:hAnsi="Arial" w:cs="Arial"/>
        </w:rPr>
        <w:t>3</w:t>
      </w:r>
    </w:p>
    <w:p w14:paraId="2498295F" w14:textId="77777777" w:rsidR="003B07C1" w:rsidRPr="003B07C1" w:rsidRDefault="003B07C1" w:rsidP="003B07C1">
      <w:pPr>
        <w:jc w:val="center"/>
        <w:rPr>
          <w:rFonts w:ascii="Arial" w:hAnsi="Arial" w:cs="Arial"/>
        </w:rPr>
      </w:pPr>
    </w:p>
    <w:p w14:paraId="7C77F13B" w14:textId="77777777" w:rsidR="003B07C1" w:rsidRPr="003B07C1" w:rsidRDefault="003B07C1" w:rsidP="003B07C1">
      <w:pPr>
        <w:pStyle w:val="Recuodecorpodetexto"/>
        <w:ind w:left="2127" w:right="-2"/>
        <w:jc w:val="both"/>
        <w:rPr>
          <w:rFonts w:ascii="Arial" w:hAnsi="Arial" w:cs="Arial"/>
          <w:bCs/>
        </w:rPr>
      </w:pPr>
      <w:r w:rsidRPr="003B07C1">
        <w:rPr>
          <w:rFonts w:ascii="Arial" w:hAnsi="Arial" w:cs="Arial"/>
          <w:bCs/>
        </w:rPr>
        <w:t xml:space="preserve">AUTORIZA O PODER EXECUTIVO MUNICIPAL A RECEBER DOAÇÃO DE IMÓVEL, A TÍTULO GRATUITO, </w:t>
      </w:r>
      <w:r w:rsidR="00BF5EE4">
        <w:rPr>
          <w:rFonts w:ascii="Arial" w:hAnsi="Arial" w:cs="Arial"/>
          <w:bCs/>
        </w:rPr>
        <w:t>DE ORGANIZAÇÃO RELIGIOSA</w:t>
      </w:r>
      <w:r w:rsidRPr="003B07C1">
        <w:rPr>
          <w:rFonts w:ascii="Arial" w:hAnsi="Arial" w:cs="Arial"/>
          <w:bCs/>
        </w:rPr>
        <w:t xml:space="preserve"> DENOMINADA </w:t>
      </w:r>
      <w:r w:rsidR="001D5F9C">
        <w:rPr>
          <w:rFonts w:ascii="Arial" w:hAnsi="Arial" w:cs="Arial"/>
          <w:bCs/>
        </w:rPr>
        <w:t>MITRA DIOCESANA DE FREDERICO WESTPHALEN/RS</w:t>
      </w:r>
      <w:r w:rsidRPr="003B07C1">
        <w:rPr>
          <w:rFonts w:ascii="Arial" w:hAnsi="Arial" w:cs="Arial"/>
          <w:bCs/>
        </w:rPr>
        <w:t>, E DÁ OUTRAS PROVIDÊNCIAS.</w:t>
      </w:r>
    </w:p>
    <w:p w14:paraId="206E6ED4" w14:textId="77777777" w:rsidR="003B07C1" w:rsidRPr="003B07C1" w:rsidRDefault="003B07C1" w:rsidP="003B07C1">
      <w:pPr>
        <w:pStyle w:val="Recuodecorpodetexto"/>
        <w:ind w:left="2127" w:right="-2"/>
        <w:jc w:val="both"/>
        <w:rPr>
          <w:rFonts w:ascii="Arial" w:hAnsi="Arial" w:cs="Arial"/>
        </w:rPr>
      </w:pPr>
    </w:p>
    <w:bookmarkEnd w:id="1"/>
    <w:p w14:paraId="479E8160" w14:textId="49EC6571" w:rsidR="003B07C1" w:rsidRPr="003B07C1" w:rsidRDefault="003B07C1" w:rsidP="003B07C1">
      <w:pPr>
        <w:ind w:right="-2"/>
        <w:jc w:val="both"/>
        <w:rPr>
          <w:rFonts w:ascii="Arial" w:hAnsi="Arial" w:cs="Arial"/>
        </w:rPr>
      </w:pPr>
      <w:r w:rsidRPr="003B07C1">
        <w:rPr>
          <w:rFonts w:ascii="Arial" w:hAnsi="Arial" w:cs="Arial"/>
          <w:b/>
        </w:rPr>
        <w:tab/>
      </w:r>
      <w:r w:rsidRPr="003B07C1">
        <w:rPr>
          <w:rFonts w:ascii="Arial" w:hAnsi="Arial" w:cs="Arial"/>
          <w:b/>
        </w:rPr>
        <w:tab/>
        <w:t xml:space="preserve">O PREFEITO MUNICIPAL </w:t>
      </w:r>
      <w:r w:rsidRPr="003B07C1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3B07C1">
        <w:rPr>
          <w:rFonts w:ascii="Arial" w:hAnsi="Arial" w:cs="Arial"/>
          <w:b/>
          <w:bCs/>
        </w:rPr>
        <w:t>, FAZ SABER</w:t>
      </w:r>
      <w:r w:rsidRPr="003B07C1">
        <w:rPr>
          <w:rFonts w:ascii="Arial" w:hAnsi="Arial" w:cs="Arial"/>
        </w:rPr>
        <w:t>, que a Câmara Municipal de Vereadores aprov</w:t>
      </w:r>
      <w:r w:rsidR="003C6949">
        <w:rPr>
          <w:rFonts w:ascii="Arial" w:hAnsi="Arial" w:cs="Arial"/>
        </w:rPr>
        <w:t>ou</w:t>
      </w:r>
      <w:r w:rsidRPr="003B07C1">
        <w:rPr>
          <w:rFonts w:ascii="Arial" w:hAnsi="Arial" w:cs="Arial"/>
        </w:rPr>
        <w:t xml:space="preserve"> ele sanciona </w:t>
      </w:r>
      <w:r w:rsidR="003C6949">
        <w:rPr>
          <w:rFonts w:ascii="Arial" w:hAnsi="Arial" w:cs="Arial"/>
        </w:rPr>
        <w:t xml:space="preserve">e promulga </w:t>
      </w:r>
      <w:r w:rsidRPr="003B07C1">
        <w:rPr>
          <w:rFonts w:ascii="Arial" w:hAnsi="Arial" w:cs="Arial"/>
        </w:rPr>
        <w:t>a seguinte:</w:t>
      </w:r>
    </w:p>
    <w:p w14:paraId="26D608DB" w14:textId="77777777" w:rsidR="003B07C1" w:rsidRPr="003B07C1" w:rsidRDefault="003B07C1" w:rsidP="003B07C1">
      <w:pPr>
        <w:spacing w:after="0"/>
        <w:ind w:right="-2"/>
        <w:jc w:val="center"/>
        <w:rPr>
          <w:rFonts w:ascii="Arial" w:hAnsi="Arial" w:cs="Arial"/>
          <w:b/>
          <w:bCs/>
        </w:rPr>
      </w:pPr>
      <w:r w:rsidRPr="003B07C1">
        <w:rPr>
          <w:rFonts w:ascii="Arial" w:hAnsi="Arial" w:cs="Arial"/>
          <w:b/>
          <w:bCs/>
        </w:rPr>
        <w:t>LEI</w:t>
      </w:r>
    </w:p>
    <w:bookmarkEnd w:id="0"/>
    <w:p w14:paraId="7C1E903F" w14:textId="77777777" w:rsidR="001E3CE8" w:rsidRPr="003B07C1" w:rsidRDefault="00C15124" w:rsidP="00C15124">
      <w:pPr>
        <w:ind w:left="2124" w:hanging="2124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ab/>
      </w:r>
    </w:p>
    <w:p w14:paraId="3B90C729" w14:textId="77777777" w:rsidR="00D737A9" w:rsidRPr="003B07C1" w:rsidRDefault="005B661D" w:rsidP="001B76F6">
      <w:pPr>
        <w:ind w:firstLine="2127"/>
        <w:jc w:val="both"/>
        <w:rPr>
          <w:rFonts w:ascii="Arial" w:eastAsia="Times New Roman" w:hAnsi="Arial" w:cs="Arial"/>
          <w:lang w:eastAsia="pt-BR"/>
        </w:rPr>
      </w:pPr>
      <w:r w:rsidRPr="003B07C1">
        <w:rPr>
          <w:rFonts w:ascii="Arial" w:hAnsi="Arial" w:cs="Arial"/>
          <w:b/>
        </w:rPr>
        <w:t>A</w:t>
      </w:r>
      <w:r w:rsidR="001B76F6" w:rsidRPr="003B07C1">
        <w:rPr>
          <w:rFonts w:ascii="Arial" w:hAnsi="Arial" w:cs="Arial"/>
          <w:b/>
        </w:rPr>
        <w:t>rt. 1º.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 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F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ica o 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P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oder 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E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xecutivo </w:t>
      </w:r>
      <w:r w:rsid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M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unicipal autorizado a receber em doação, a título gratu</w:t>
      </w:r>
      <w:r w:rsidR="004420AA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i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to, </w:t>
      </w:r>
      <w:r w:rsidR="00BF5EE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de Organização Religiosa</w:t>
      </w:r>
      <w:r w:rsidR="001B76F6" w:rsidRPr="003B07C1">
        <w:rPr>
          <w:rFonts w:ascii="Arial" w:hAnsi="Arial" w:cs="Arial"/>
        </w:rPr>
        <w:t xml:space="preserve"> denominada de </w:t>
      </w:r>
      <w:r w:rsidR="001D5F9C">
        <w:rPr>
          <w:rFonts w:ascii="Arial" w:hAnsi="Arial" w:cs="Arial"/>
        </w:rPr>
        <w:t>Mitra Diocesana de Frederico Westphalen/RS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</w:t>
      </w:r>
      <w:r w:rsidR="003845FD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inscrita no CNPJ nº </w:t>
      </w:r>
      <w:r w:rsidR="001D5F9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89.986.400/0001-21</w:t>
      </w:r>
      <w:r w:rsidR="003845FD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</w:t>
      </w:r>
      <w:r w:rsidR="001B76F6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o seguinte imóvel:</w:t>
      </w:r>
    </w:p>
    <w:p w14:paraId="3C35368D" w14:textId="77777777" w:rsidR="00D737A9" w:rsidRPr="003B07C1" w:rsidRDefault="00D737A9" w:rsidP="005B661D">
      <w:pPr>
        <w:shd w:val="clear" w:color="auto" w:fill="FFFFFF"/>
        <w:spacing w:line="240" w:lineRule="auto"/>
        <w:ind w:left="1985"/>
        <w:jc w:val="both"/>
        <w:rPr>
          <w:rFonts w:ascii="Arial" w:eastAsia="Times New Roman" w:hAnsi="Arial" w:cs="Arial"/>
          <w:i/>
          <w:color w:val="000000" w:themeColor="text1"/>
          <w:lang w:eastAsia="pt-BR"/>
        </w:rPr>
      </w:pP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>"</w:t>
      </w:r>
      <w:r w:rsidR="001D5F9C">
        <w:rPr>
          <w:rFonts w:ascii="Arial" w:eastAsia="Times New Roman" w:hAnsi="Arial" w:cs="Arial"/>
          <w:i/>
          <w:color w:val="000000" w:themeColor="text1"/>
          <w:lang w:eastAsia="pt-BR"/>
        </w:rPr>
        <w:t>Um terreno urbano com área superficial de dois mil, oitocentos e seis metros quadrados (</w:t>
      </w:r>
      <w:r w:rsidR="003F5DE0">
        <w:rPr>
          <w:rFonts w:ascii="Arial" w:eastAsia="Times New Roman" w:hAnsi="Arial" w:cs="Arial"/>
          <w:i/>
          <w:color w:val="000000" w:themeColor="text1"/>
          <w:lang w:eastAsia="pt-BR"/>
        </w:rPr>
        <w:t>2.806,00 m²), situado no lado par da Rua 01, fazendo frente para a Escola Estadual João Batista Winck, no distrito de Leonel Rocha, na cidade de Sagrada Família/RS</w:t>
      </w:r>
      <w:r w:rsidR="00BF5EE4">
        <w:rPr>
          <w:rFonts w:ascii="Arial" w:eastAsia="Times New Roman" w:hAnsi="Arial" w:cs="Arial"/>
          <w:i/>
          <w:color w:val="000000" w:themeColor="text1"/>
          <w:lang w:eastAsia="pt-BR"/>
        </w:rPr>
        <w:t>, matrícula 32.414/01 do Registro de Imóveis da Comarca de Palmeira das Missões/RS</w:t>
      </w:r>
      <w:r w:rsidRPr="003B07C1">
        <w:rPr>
          <w:rFonts w:ascii="Arial" w:eastAsia="Times New Roman" w:hAnsi="Arial" w:cs="Arial"/>
          <w:i/>
          <w:color w:val="000000" w:themeColor="text1"/>
          <w:lang w:eastAsia="pt-BR"/>
        </w:rPr>
        <w:t>", permanecendo o doador com a posse por prazo indeterminado do imóvel objeto dessa Lei.</w:t>
      </w:r>
    </w:p>
    <w:p w14:paraId="607AA413" w14:textId="77777777" w:rsidR="00BF5EE4" w:rsidRDefault="00BF5EE4" w:rsidP="00D737A9">
      <w:pPr>
        <w:spacing w:line="240" w:lineRule="auto"/>
        <w:ind w:firstLine="2127"/>
        <w:jc w:val="both"/>
        <w:rPr>
          <w:rFonts w:ascii="Arial" w:hAnsi="Arial" w:cs="Arial"/>
          <w:b/>
        </w:rPr>
      </w:pPr>
      <w:bookmarkStart w:id="2" w:name="a2"/>
      <w:bookmarkEnd w:id="2"/>
    </w:p>
    <w:p w14:paraId="5BF55979" w14:textId="77777777" w:rsidR="00C15124" w:rsidRPr="003B07C1" w:rsidRDefault="00A64488" w:rsidP="00D737A9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  <w:b/>
        </w:rPr>
        <w:t>Art. 2</w:t>
      </w:r>
      <w:r w:rsidR="00CB43EF" w:rsidRPr="003B07C1">
        <w:rPr>
          <w:rFonts w:ascii="Arial" w:hAnsi="Arial" w:cs="Arial"/>
          <w:b/>
        </w:rPr>
        <w:t>º.</w:t>
      </w:r>
      <w:r w:rsidR="00C41E31" w:rsidRPr="003B07C1">
        <w:rPr>
          <w:rFonts w:ascii="Arial" w:hAnsi="Arial" w:cs="Arial"/>
        </w:rPr>
        <w:t xml:space="preserve"> Revogadas as disposições em contrário, esta lei entra em vigor na data de sua publicação. </w:t>
      </w:r>
    </w:p>
    <w:p w14:paraId="6E76585C" w14:textId="77777777" w:rsidR="003F5DE0" w:rsidRDefault="00B11821" w:rsidP="00B11821">
      <w:pPr>
        <w:spacing w:line="240" w:lineRule="auto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</w:p>
    <w:p w14:paraId="4D28C6B8" w14:textId="37FF28CC" w:rsidR="00B11821" w:rsidRPr="003B07C1" w:rsidRDefault="00B11821" w:rsidP="003F5DE0">
      <w:pPr>
        <w:spacing w:line="240" w:lineRule="auto"/>
        <w:jc w:val="center"/>
        <w:rPr>
          <w:rFonts w:ascii="Arial" w:hAnsi="Arial" w:cs="Arial"/>
        </w:rPr>
      </w:pPr>
      <w:r w:rsidRPr="003B07C1">
        <w:rPr>
          <w:rFonts w:ascii="Arial" w:hAnsi="Arial" w:cs="Arial"/>
        </w:rPr>
        <w:t xml:space="preserve">Prefeitura Municipal de Sagrada Família, aos </w:t>
      </w:r>
      <w:r w:rsidR="003C6949">
        <w:rPr>
          <w:rFonts w:ascii="Arial" w:hAnsi="Arial" w:cs="Arial"/>
        </w:rPr>
        <w:t>27</w:t>
      </w:r>
      <w:r w:rsidRPr="003B07C1">
        <w:rPr>
          <w:rFonts w:ascii="Arial" w:hAnsi="Arial" w:cs="Arial"/>
        </w:rPr>
        <w:t xml:space="preserve"> de </w:t>
      </w:r>
      <w:r w:rsidR="00592B43">
        <w:rPr>
          <w:rFonts w:ascii="Arial" w:hAnsi="Arial" w:cs="Arial"/>
        </w:rPr>
        <w:t>setembro</w:t>
      </w:r>
      <w:r w:rsidRPr="003B07C1">
        <w:rPr>
          <w:rFonts w:ascii="Arial" w:hAnsi="Arial" w:cs="Arial"/>
        </w:rPr>
        <w:t xml:space="preserve"> de 202</w:t>
      </w:r>
      <w:r w:rsidR="00592B43">
        <w:rPr>
          <w:rFonts w:ascii="Arial" w:hAnsi="Arial" w:cs="Arial"/>
        </w:rPr>
        <w:t>3</w:t>
      </w:r>
      <w:r w:rsidRPr="003B07C1">
        <w:rPr>
          <w:rFonts w:ascii="Arial" w:hAnsi="Arial" w:cs="Arial"/>
        </w:rPr>
        <w:t>.</w:t>
      </w:r>
    </w:p>
    <w:p w14:paraId="305C6014" w14:textId="77777777" w:rsidR="00B11821" w:rsidRDefault="00B11821" w:rsidP="00B11821">
      <w:pPr>
        <w:spacing w:line="240" w:lineRule="auto"/>
        <w:jc w:val="both"/>
        <w:rPr>
          <w:rFonts w:ascii="Arial" w:hAnsi="Arial" w:cs="Arial"/>
        </w:rPr>
      </w:pPr>
    </w:p>
    <w:p w14:paraId="62DEB3EF" w14:textId="77777777" w:rsidR="00BF5EE4" w:rsidRPr="003B07C1" w:rsidRDefault="00BF5EE4" w:rsidP="00B11821">
      <w:pPr>
        <w:spacing w:line="240" w:lineRule="auto"/>
        <w:jc w:val="both"/>
        <w:rPr>
          <w:rFonts w:ascii="Arial" w:hAnsi="Arial" w:cs="Arial"/>
        </w:rPr>
      </w:pPr>
    </w:p>
    <w:p w14:paraId="14A9BB68" w14:textId="77777777"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  <w:b/>
        </w:rPr>
        <w:t>MARCOS DO NASCIMENTO SANTOS</w:t>
      </w:r>
    </w:p>
    <w:p w14:paraId="4E87479E" w14:textId="77777777"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ab/>
      </w:r>
      <w:r w:rsidRPr="003B07C1">
        <w:rPr>
          <w:rFonts w:ascii="Arial" w:hAnsi="Arial" w:cs="Arial"/>
          <w:b/>
        </w:rPr>
        <w:tab/>
        <w:t xml:space="preserve"> </w:t>
      </w:r>
      <w:r w:rsidRPr="003B07C1">
        <w:rPr>
          <w:rFonts w:ascii="Arial" w:hAnsi="Arial" w:cs="Arial"/>
          <w:b/>
        </w:rPr>
        <w:tab/>
        <w:t xml:space="preserve">                Prefeito Municipal</w:t>
      </w:r>
    </w:p>
    <w:p w14:paraId="36D35323" w14:textId="77777777"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</w:p>
    <w:p w14:paraId="64293E47" w14:textId="77777777"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</w:p>
    <w:p w14:paraId="73FCF8F8" w14:textId="77777777" w:rsidR="003C6949" w:rsidRDefault="003C6949" w:rsidP="003C694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4AE8308A" w14:textId="77777777" w:rsidR="003C6949" w:rsidRDefault="003C6949" w:rsidP="003C694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MAURO GALATTO</w:t>
      </w:r>
    </w:p>
    <w:p w14:paraId="489AEE15" w14:textId="77777777" w:rsidR="003C6949" w:rsidRDefault="003C6949" w:rsidP="003C6949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Sec.Mun</w:t>
      </w:r>
      <w:proofErr w:type="spellEnd"/>
      <w:r>
        <w:rPr>
          <w:rFonts w:ascii="Arial" w:hAnsi="Arial" w:cs="Arial"/>
          <w:sz w:val="20"/>
          <w:szCs w:val="20"/>
        </w:rPr>
        <w:t xml:space="preserve">. de </w:t>
      </w:r>
      <w:proofErr w:type="spellStart"/>
      <w:r>
        <w:rPr>
          <w:rFonts w:ascii="Arial" w:hAnsi="Arial" w:cs="Arial"/>
          <w:sz w:val="20"/>
          <w:szCs w:val="20"/>
        </w:rPr>
        <w:t>Administraçao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1D471E75" w14:textId="77777777" w:rsidR="004F7ADE" w:rsidRPr="003B07C1" w:rsidRDefault="004F7ADE" w:rsidP="00B11821">
      <w:pPr>
        <w:spacing w:line="240" w:lineRule="auto"/>
        <w:jc w:val="both"/>
        <w:rPr>
          <w:rFonts w:ascii="Arial" w:hAnsi="Arial" w:cs="Arial"/>
          <w:b/>
        </w:rPr>
      </w:pPr>
    </w:p>
    <w:p w14:paraId="4C684139" w14:textId="77777777" w:rsidR="003F5DE0" w:rsidRDefault="003F5DE0" w:rsidP="003B07C1">
      <w:pPr>
        <w:spacing w:line="240" w:lineRule="auto"/>
        <w:jc w:val="center"/>
        <w:rPr>
          <w:rFonts w:ascii="Arial" w:hAnsi="Arial" w:cs="Arial"/>
          <w:bCs/>
        </w:rPr>
      </w:pPr>
    </w:p>
    <w:p w14:paraId="569B15ED" w14:textId="24ED3464" w:rsidR="00B11821" w:rsidRDefault="004F7ADE" w:rsidP="003B07C1">
      <w:pPr>
        <w:spacing w:line="240" w:lineRule="auto"/>
        <w:jc w:val="center"/>
        <w:rPr>
          <w:rFonts w:ascii="Arial" w:hAnsi="Arial" w:cs="Arial"/>
          <w:bCs/>
        </w:rPr>
      </w:pPr>
      <w:r w:rsidRPr="003B07C1">
        <w:rPr>
          <w:rFonts w:ascii="Arial" w:hAnsi="Arial" w:cs="Arial"/>
          <w:bCs/>
        </w:rPr>
        <w:t xml:space="preserve">PROJETO DE LEI N.º </w:t>
      </w:r>
      <w:r w:rsidR="00B0019E">
        <w:rPr>
          <w:rFonts w:ascii="Arial" w:hAnsi="Arial" w:cs="Arial"/>
          <w:bCs/>
        </w:rPr>
        <w:t>0</w:t>
      </w:r>
      <w:r w:rsidR="00654FB1">
        <w:rPr>
          <w:rFonts w:ascii="Arial" w:hAnsi="Arial" w:cs="Arial"/>
          <w:bCs/>
        </w:rPr>
        <w:t>50</w:t>
      </w:r>
      <w:r w:rsidRPr="003B07C1">
        <w:rPr>
          <w:rFonts w:ascii="Arial" w:hAnsi="Arial" w:cs="Arial"/>
          <w:bCs/>
        </w:rPr>
        <w:t>/2</w:t>
      </w:r>
      <w:r w:rsidR="003F5DE0">
        <w:rPr>
          <w:rFonts w:ascii="Arial" w:hAnsi="Arial" w:cs="Arial"/>
          <w:bCs/>
        </w:rPr>
        <w:t>3</w:t>
      </w:r>
      <w:r w:rsidRPr="003B07C1">
        <w:rPr>
          <w:rFonts w:ascii="Arial" w:hAnsi="Arial" w:cs="Arial"/>
          <w:bCs/>
        </w:rPr>
        <w:t xml:space="preserve">, de </w:t>
      </w:r>
      <w:r w:rsidR="003F5DE0">
        <w:rPr>
          <w:rFonts w:ascii="Arial" w:hAnsi="Arial" w:cs="Arial"/>
          <w:bCs/>
        </w:rPr>
        <w:t>08</w:t>
      </w:r>
      <w:r w:rsidR="00B11821" w:rsidRPr="003B07C1">
        <w:rPr>
          <w:rFonts w:ascii="Arial" w:hAnsi="Arial" w:cs="Arial"/>
          <w:bCs/>
        </w:rPr>
        <w:t xml:space="preserve"> de </w:t>
      </w:r>
      <w:proofErr w:type="gramStart"/>
      <w:r w:rsidR="003F5DE0">
        <w:rPr>
          <w:rFonts w:ascii="Arial" w:hAnsi="Arial" w:cs="Arial"/>
          <w:bCs/>
        </w:rPr>
        <w:t>Setembro</w:t>
      </w:r>
      <w:proofErr w:type="gramEnd"/>
      <w:r w:rsidRPr="003B07C1">
        <w:rPr>
          <w:rFonts w:ascii="Arial" w:hAnsi="Arial" w:cs="Arial"/>
          <w:bCs/>
        </w:rPr>
        <w:t xml:space="preserve"> de 202</w:t>
      </w:r>
      <w:r w:rsidR="003F5DE0">
        <w:rPr>
          <w:rFonts w:ascii="Arial" w:hAnsi="Arial" w:cs="Arial"/>
          <w:bCs/>
        </w:rPr>
        <w:t>3</w:t>
      </w:r>
      <w:r w:rsidR="00B11821" w:rsidRPr="003B07C1">
        <w:rPr>
          <w:rFonts w:ascii="Arial" w:hAnsi="Arial" w:cs="Arial"/>
          <w:bCs/>
        </w:rPr>
        <w:t>.</w:t>
      </w:r>
    </w:p>
    <w:p w14:paraId="16A5065C" w14:textId="77777777" w:rsidR="003B07C1" w:rsidRPr="003B07C1" w:rsidRDefault="003B07C1" w:rsidP="003B07C1">
      <w:pPr>
        <w:spacing w:line="240" w:lineRule="auto"/>
        <w:jc w:val="center"/>
        <w:rPr>
          <w:rFonts w:ascii="Arial" w:hAnsi="Arial" w:cs="Arial"/>
          <w:bCs/>
        </w:rPr>
      </w:pPr>
    </w:p>
    <w:p w14:paraId="53F1A20E" w14:textId="77777777" w:rsidR="00B11821" w:rsidRPr="003B07C1" w:rsidRDefault="00B11821" w:rsidP="00B11821">
      <w:pPr>
        <w:spacing w:line="240" w:lineRule="auto"/>
        <w:jc w:val="center"/>
        <w:rPr>
          <w:rFonts w:ascii="Arial" w:hAnsi="Arial" w:cs="Arial"/>
          <w:b/>
        </w:rPr>
      </w:pPr>
    </w:p>
    <w:p w14:paraId="77E2DA7C" w14:textId="77777777" w:rsidR="00B11821" w:rsidRPr="003B07C1" w:rsidRDefault="00B11821" w:rsidP="00B11821">
      <w:pPr>
        <w:spacing w:line="240" w:lineRule="auto"/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J U S T I F I C A T I V A</w:t>
      </w:r>
    </w:p>
    <w:p w14:paraId="54E4BA5C" w14:textId="77777777" w:rsidR="00B11821" w:rsidRPr="003B07C1" w:rsidRDefault="004F7ADE" w:rsidP="00B11821">
      <w:pPr>
        <w:spacing w:line="240" w:lineRule="auto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Sr. PRESIDENTE</w:t>
      </w:r>
      <w:r w:rsidR="00B11821" w:rsidRPr="003B07C1">
        <w:rPr>
          <w:rFonts w:ascii="Arial" w:hAnsi="Arial" w:cs="Arial"/>
          <w:b/>
        </w:rPr>
        <w:t>,</w:t>
      </w:r>
    </w:p>
    <w:p w14:paraId="65CE4A3D" w14:textId="77777777" w:rsidR="00B11821" w:rsidRPr="003B07C1" w:rsidRDefault="00B11821" w:rsidP="00B11821">
      <w:pPr>
        <w:spacing w:line="240" w:lineRule="auto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Srs.(as) Vereadores e vereadoras.</w:t>
      </w:r>
    </w:p>
    <w:p w14:paraId="3602F8CD" w14:textId="77777777" w:rsidR="004E6D56" w:rsidRPr="003B07C1" w:rsidRDefault="004E6D56" w:rsidP="004E6D56">
      <w:pPr>
        <w:spacing w:line="240" w:lineRule="auto"/>
        <w:ind w:firstLine="2127"/>
        <w:jc w:val="both"/>
        <w:rPr>
          <w:rFonts w:ascii="Arial" w:hAnsi="Arial" w:cs="Arial"/>
        </w:rPr>
      </w:pPr>
    </w:p>
    <w:p w14:paraId="2B0FA6DE" w14:textId="77777777" w:rsidR="004E6D56" w:rsidRPr="003B07C1" w:rsidRDefault="00B11821" w:rsidP="003B07C1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 xml:space="preserve">A matéria que estamos encaminhando para apreciação desta casa, tem por finalidade dar amparo legal para </w:t>
      </w:r>
      <w:r w:rsidR="004F7ADE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receber em doação, a título gratuito, e permanecendo o doador com a posse do imóvel pertencente a </w:t>
      </w:r>
      <w:r w:rsidR="00BF5EE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organização religiosa</w:t>
      </w:r>
      <w:r w:rsidR="00CF4305" w:rsidRPr="003B07C1">
        <w:rPr>
          <w:rFonts w:ascii="Arial" w:hAnsi="Arial" w:cs="Arial"/>
        </w:rPr>
        <w:t xml:space="preserve"> denominada de</w:t>
      </w:r>
      <w:r w:rsidR="003F5DE0">
        <w:rPr>
          <w:rFonts w:ascii="Arial" w:hAnsi="Arial" w:cs="Arial"/>
        </w:rPr>
        <w:t xml:space="preserve"> Mitra Diocesana de Frederico Westphalen/RS</w:t>
      </w:r>
      <w:r w:rsidR="004F7ADE" w:rsidRPr="003B07C1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, para que possa receber verbas/emendas para a melhoria da estrutura, oriunda dos governos Federal e Estadual</w:t>
      </w:r>
      <w:r w:rsidR="004E6D56" w:rsidRPr="003B07C1">
        <w:rPr>
          <w:rFonts w:ascii="Arial" w:hAnsi="Arial" w:cs="Arial"/>
        </w:rPr>
        <w:t>.</w:t>
      </w:r>
    </w:p>
    <w:p w14:paraId="128156B0" w14:textId="77777777" w:rsidR="00B11821" w:rsidRPr="003B07C1" w:rsidRDefault="004E6D56" w:rsidP="003B07C1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>Neste sentido</w:t>
      </w:r>
      <w:r w:rsidR="00B11821" w:rsidRPr="003B07C1">
        <w:rPr>
          <w:rFonts w:ascii="Arial" w:hAnsi="Arial" w:cs="Arial"/>
        </w:rPr>
        <w:t xml:space="preserve">, Nobres e sábios vereadores, não temos dúvidas que estamos tomando a decisão correta, estamos </w:t>
      </w:r>
      <w:r w:rsidRPr="003B07C1">
        <w:rPr>
          <w:rFonts w:ascii="Arial" w:hAnsi="Arial" w:cs="Arial"/>
        </w:rPr>
        <w:t xml:space="preserve">criando formas de ajudar e facilitar o atendimento as </w:t>
      </w:r>
      <w:r w:rsidR="004F7ADE" w:rsidRPr="003B07C1">
        <w:rPr>
          <w:rFonts w:ascii="Arial" w:hAnsi="Arial" w:cs="Arial"/>
        </w:rPr>
        <w:t>demandas das comunidades locais.</w:t>
      </w:r>
    </w:p>
    <w:p w14:paraId="06E74EB8" w14:textId="77777777" w:rsidR="00B11821" w:rsidRPr="003B07C1" w:rsidRDefault="00B11821" w:rsidP="003B07C1">
      <w:pPr>
        <w:spacing w:line="240" w:lineRule="auto"/>
        <w:ind w:firstLine="2127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>Por fim, e para concluir, e da forma como a legislação está posta, e considerado o alto interesse público e social em que o projeto está revestido, tencionamos apreciação favorável de parte desta casa.</w:t>
      </w:r>
    </w:p>
    <w:p w14:paraId="72C3A5D5" w14:textId="77777777" w:rsidR="00B11821" w:rsidRDefault="00B11821" w:rsidP="00B11821">
      <w:pPr>
        <w:spacing w:line="240" w:lineRule="auto"/>
        <w:jc w:val="both"/>
        <w:rPr>
          <w:rFonts w:ascii="Arial" w:hAnsi="Arial" w:cs="Arial"/>
        </w:rPr>
      </w:pP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</w:r>
      <w:r w:rsidRPr="003B07C1">
        <w:rPr>
          <w:rFonts w:ascii="Arial" w:hAnsi="Arial" w:cs="Arial"/>
        </w:rPr>
        <w:tab/>
        <w:t>Atenciosamente.</w:t>
      </w:r>
    </w:p>
    <w:p w14:paraId="56BDD709" w14:textId="77777777" w:rsidR="003B07C1" w:rsidRPr="003B07C1" w:rsidRDefault="003B07C1" w:rsidP="00B11821">
      <w:pPr>
        <w:spacing w:line="240" w:lineRule="auto"/>
        <w:jc w:val="both"/>
        <w:rPr>
          <w:rFonts w:ascii="Arial" w:hAnsi="Arial" w:cs="Arial"/>
        </w:rPr>
      </w:pPr>
    </w:p>
    <w:p w14:paraId="4BEF5B72" w14:textId="77777777" w:rsidR="00B11821" w:rsidRPr="003B07C1" w:rsidRDefault="00B11821" w:rsidP="00B11821">
      <w:pPr>
        <w:spacing w:line="240" w:lineRule="auto"/>
        <w:jc w:val="both"/>
        <w:rPr>
          <w:rFonts w:ascii="Arial" w:hAnsi="Arial" w:cs="Arial"/>
          <w:b/>
        </w:rPr>
      </w:pPr>
    </w:p>
    <w:p w14:paraId="389402D3" w14:textId="77777777" w:rsidR="00B11821" w:rsidRPr="003B07C1" w:rsidRDefault="00B11821" w:rsidP="003B07C1">
      <w:pPr>
        <w:spacing w:line="240" w:lineRule="auto"/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MARCOS DO NASCIMENTO SANTOS</w:t>
      </w:r>
    </w:p>
    <w:p w14:paraId="213D2D66" w14:textId="77777777" w:rsidR="00B11821" w:rsidRPr="003B07C1" w:rsidRDefault="00B11821" w:rsidP="003B07C1">
      <w:pPr>
        <w:spacing w:line="240" w:lineRule="auto"/>
        <w:jc w:val="center"/>
        <w:rPr>
          <w:rFonts w:ascii="Arial" w:hAnsi="Arial" w:cs="Arial"/>
          <w:b/>
        </w:rPr>
      </w:pPr>
      <w:r w:rsidRPr="003B07C1">
        <w:rPr>
          <w:rFonts w:ascii="Arial" w:hAnsi="Arial" w:cs="Arial"/>
          <w:b/>
        </w:rPr>
        <w:t>Prefeito Municipal</w:t>
      </w:r>
    </w:p>
    <w:p w14:paraId="4303663D" w14:textId="77777777" w:rsidR="00C41E31" w:rsidRPr="003B07C1" w:rsidRDefault="00C41E31" w:rsidP="00C15124">
      <w:pPr>
        <w:ind w:firstLine="1985"/>
        <w:jc w:val="both"/>
        <w:rPr>
          <w:rFonts w:ascii="Arial" w:hAnsi="Arial" w:cs="Arial"/>
        </w:rPr>
      </w:pPr>
    </w:p>
    <w:sectPr w:rsidR="00C41E31" w:rsidRPr="003B0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24"/>
    <w:rsid w:val="000E3A1A"/>
    <w:rsid w:val="00165C45"/>
    <w:rsid w:val="001824C4"/>
    <w:rsid w:val="001B76F6"/>
    <w:rsid w:val="001D5F9C"/>
    <w:rsid w:val="001E3CE8"/>
    <w:rsid w:val="00270358"/>
    <w:rsid w:val="00270D0F"/>
    <w:rsid w:val="002D35F1"/>
    <w:rsid w:val="003845FD"/>
    <w:rsid w:val="003B07C1"/>
    <w:rsid w:val="003C6949"/>
    <w:rsid w:val="003F5DE0"/>
    <w:rsid w:val="004420AA"/>
    <w:rsid w:val="004E6D56"/>
    <w:rsid w:val="004F7ADE"/>
    <w:rsid w:val="00592B43"/>
    <w:rsid w:val="005B661D"/>
    <w:rsid w:val="005E279D"/>
    <w:rsid w:val="00654FB1"/>
    <w:rsid w:val="008422B9"/>
    <w:rsid w:val="00A64488"/>
    <w:rsid w:val="00A966E5"/>
    <w:rsid w:val="00B0019E"/>
    <w:rsid w:val="00B11821"/>
    <w:rsid w:val="00BC0225"/>
    <w:rsid w:val="00BF5EE4"/>
    <w:rsid w:val="00C15124"/>
    <w:rsid w:val="00C41E31"/>
    <w:rsid w:val="00CB43EF"/>
    <w:rsid w:val="00CC4AA5"/>
    <w:rsid w:val="00CF4305"/>
    <w:rsid w:val="00D737A9"/>
    <w:rsid w:val="00DA7A37"/>
    <w:rsid w:val="00DE770B"/>
    <w:rsid w:val="00F1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5A45"/>
  <w15:chartTrackingRefBased/>
  <w15:docId w15:val="{C96427DD-6BD0-4A42-910D-5675A049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07C1"/>
    <w:pPr>
      <w:spacing w:after="120" w:line="276" w:lineRule="auto"/>
      <w:ind w:left="283"/>
    </w:pPr>
    <w:rPr>
      <w:rFonts w:eastAsiaTheme="minorEastAsia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07C1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004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2023-09-21T13:18:00Z</cp:lastPrinted>
  <dcterms:created xsi:type="dcterms:W3CDTF">2023-09-27T13:53:00Z</dcterms:created>
  <dcterms:modified xsi:type="dcterms:W3CDTF">2023-09-27T13:53:00Z</dcterms:modified>
</cp:coreProperties>
</file>